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Creación y Composición Musical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Creación y Composición Musical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crean y componen música de diversos estilos experimentando con sonidos, procedimientos compositivos y recursos tecnológicos, la analizan y difunden en su comunidad, y conocen campos laborales vinculados.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Experimentación Sonora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Ideas para la creación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12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Creación y montaje de obras musicales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Difusión de creaciones musicales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Experimentación Sonora</w:t>
            </w:r>
          </w:p>
          <w:p>
            <w:r>
              <w:rPr>
                <w:b w:val="0"/>
                <w:i w:val="0"/>
                <w:sz w:val="15"/>
              </w:rPr>
              <w:t>En esta unidad se espera que los estudiantes experimenten nuevas posibilidades sonoras y tímbricas a partir de sus conocimientos previos acerca de instrumentos musicales y su voz, con el fin de seleccionar sonoridades para la creación musical de obras y proyectos.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37–55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Compartiendo hallazgos (OA 2, OA 4, OA 5) · pág. 53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 creaciones presentan características particulares y de innovación.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creativamente medios tecnológicos y recursos no tradicionales en sus creaciones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creativamente temas, conceptos o ideas personales y colectivas al crear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musicales de sus creaciones utilizando elementos y conceptos del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propósitos expresivos de obras musicales a partir de las sensaciones y emociones que generan.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características de obras musicales según el contexto en el que surgen.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obras musicales a partir de criterios estéticos.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juicios estéticos de obras musicales basados en sus análisis e investigaciones.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juicios estéticos de obras musicales desde una mirada personal, considerando sensaciones, emociones e ideas que generan.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juicios estéticos de obras musicales basados en sus observaciones e investigaciones.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evaluaciones críticas de creaciones musicales personales y de los compañeros considerando propósitos expresivos, sensaciones, emociones e ideas que generan.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audición comentada de fragmentos de distintos estilos, incluida música de raíz folclórica chilena como la cueca, la tonada o la música andina, y breve improvisación con voz u objetos, para conocer su experiencia musical y su manejo de tecnología.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exploración tímbrica con voz, instrumentos y objetos sonoros, incluido el paisaje sonoro del entorno (viento, agua, tránsito, animales) (OA 2); análisis auditivo con pauta de obras de distintas épocas y procedencias, con juicios estéticos argumentados (OA 4, OA 5); coevaluación de las primeras creaciones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Compartiendo hallazgos: </w:t>
            </w:r>
            <w:r>
              <w:rPr>
                <w:b w:val="0"/>
                <w:i w:val="0"/>
                <w:sz w:val="15"/>
              </w:rPr>
              <w:t>En esta actividad, se espera que los estudiantes presenten de manera sintética algunas de las obras creadas en el transcurso de la unidad y que el docente pueda comprobar los niveles de logro que han alcanzado en la incorporación de conocimientos y habilidades relacionados con la experimentación de recursos y procedimientos para la composición musical. (pág. 53)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Instrumentos del establecimiento, objetos cotidianos y grabaciones del entorno hechas con celular; software libre de edición de audio y de partituras; audiciones descargadas para trabajar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Ideas para la creación</w:t>
            </w:r>
          </w:p>
          <w:p>
            <w:r>
              <w:rPr>
                <w:b w:val="0"/>
                <w:i w:val="0"/>
                <w:sz w:val="15"/>
              </w:rPr>
              <w:t>Esta unidad tiene como objetivo que los estudiantes desarrollen ideas para sus creaciones musicales a partir de la experimentación, el ensayo y error, y que tomen decisiones innovadoras para crear sus obras.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56–72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12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7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Camino Musical (OA 1, OA 2, OA 7)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 innovadores al proponer temas, conceptos o ideas personales y colectivas para crear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los resultados de sus investigaciones en sus composiciones y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creatividad al resolver problemas, desafíos y tomar decisiones acerca de diferentes aspectos de sus creaciones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acerca de logros y desafíos en sus procesos creativos.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 creativos al utilizar recursos y elementos del lenguaje musical en sus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el trabajo creativo personal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sus experiencias como auditores y creadores musicales con las habilidades y conocimientos necesarios para la composición y creación musical en contextos laborales y profesionales.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Banco de ideas para crear a partir de temas personales o del territorio (oficios, viajes, historias familiares o de la comuna), con retroalimentación sobre su desarrollo (OA 1, OA 2); investigación breve sobre trabajos ligados a la música en la región, como músicos de agrupaciones locales, sonidistas o profesores (OA 7).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Camino Musical: </w:t>
            </w:r>
            <w:r>
              <w:rPr>
                <w:b w:val="0"/>
                <w:i w:val="0"/>
                <w:sz w:val="15"/>
              </w:rPr>
              <w:t>En esta actividad, los estudiantes presentan un portafolio digital (puede ser un CD o un archivo digital compartido por medios virtuales o físicos como pendrive) que contenga grabaciones de las obras creadas en el transcurso de la unidad, además de registros escritos, imágenes, resultados de sus investigaciones y reflexiones registradas en su bitácora para ser evaluados por el docente. (pág. 70)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software libre de grabación; relatos y canciones de la comunidad; entrevistas a músicos locales o a quienes trabajan en la radio local.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Creación y montaje de obras musicales</w:t>
            </w:r>
          </w:p>
          <w:p>
            <w:r>
              <w:rPr>
                <w:b w:val="0"/>
                <w:i w:val="0"/>
                <w:sz w:val="15"/>
              </w:rPr>
              <w:t>Esta unidad tiene como objetivo afianzar la creación de obras musicales propias, profundizando en la definición de un estilo personal.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73–88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Aplicando técnicas y métodos para crear música (OA 1, OA 2, OA 6)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Toman riesgos al experimentar con recursos de producción y elementos del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 con sonidos a partir de diversos materiales, situaciones o ideas, evidenciando fluidez e innovación en la utilización de los recursos.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musicales simples de diversos estilos a partir de obras audiovisuales y conceptos.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diversidad de medios y TIC para presentar sus trabajos de creación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musicales utilizando el método de creación a partir de motivos.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técnicas y recursos en los procedimientos compositivos, según el tipo de música trabajado.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 desarrollar procedimientos compositivos, aplican técnicas y recursos, según el tipo de música trabajado.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evaluaciones críticas, considerando criterios estéticos, aspectos técnicos y propósitos expresivos de trabajos y proyectos de creación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resultados de obras musicales propias y de sus pares a partir del proceso creativo e interpretativo llevado a cabo.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respeto frente al trabajo musical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vocabulario técnico al comunicar sus creaciones musicales.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Ensayos de creaciones individuales y colectivas con registro en audio y retroalimentación entre pares (OA 1, OA 2); autoevaluación del proceso y del estilo personal con rúbrica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Aplicando técnicas y métodos para crear música: </w:t>
            </w:r>
            <w:r>
              <w:rPr>
                <w:b w:val="0"/>
                <w:i w:val="0"/>
                <w:sz w:val="15"/>
              </w:rPr>
              <w:t>En esta actividad, los estudiantes presentan un portafolio digital (puede ser un CD o un archivo digital compartido por medios virtuales o físicos como tarjetas de memoria o pendrive) que contenga grabaciones de los proyectos desarrollados en el transcurso de la unidad, además de registros escritos, imágenes, resultados de sus investigaciones y reflexiones anotadas en su bitácora para ser evaluados por el docente. (pág. 86)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Sala de música, micrófono y grabadora o celular; fragmentos audiovisuales para musicalizar; partituras y cifrados.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Difusión de creaciones musicales</w:t>
            </w:r>
          </w:p>
          <w:p>
            <w:r>
              <w:rPr>
                <w:b w:val="0"/>
                <w:i w:val="0"/>
                <w:sz w:val="15"/>
              </w:rPr>
              <w:t>Esta unidad tiene como finalidad que los estudiantes desarrollen habilidades de gestión, diseño e implementación de espacios e instancias de difusión de sus creaciones musicales a la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89–104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(OA 2, OA 3, OA 6) · pág. 101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obras musicales con diversos fines, aplicando procedimientos y técnicas pertinentes.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y planifican diferentes tipos de proyectos de difusión de obras y proyectos de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diversidad de medios y TIC para difundir y presentar sus trabajos de creación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Gestionan las tareas y roles asignados en sus planificaciones, aportando al trabajo colaborativo.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sus creaciones musicales a una audiencia con confianza y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vocabulario técnico al comunicar sus creaciones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fortalezas y aspectos a mejorar en procesos y resultados de obras musicales propias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evaluaciones críticas, considerando criterios estéticos, aspectos técnicos y propósitos expresivos de trabajos y proyectos de creación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respeto frente al trabajo musical de sus pares.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 de difusión de las creaciones del curso, revisado con lista de cotejo (OA 3); presentación o publicación de las obras y evaluación crítica de los resultados (OA 2,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En la siguiente actividad, se propone evaluar el proceso en dos instancias. (pág. 101)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Actos del liceo, fiestas costumbristas, radio local o redes del establecimiento; equipo de amplificación básico; grabaciones para compartir en localidades con poca conectividad.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audiciones, partituras, cifrados, gráficos de sonido en el software y demostraciones en vivo.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crear y mostrar lo aprendido con voz, instrumentos, objetos sonoros o producción digital, y explicar el proceso de forma oral, escrita o grabada.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los gustos musicales de los estudiantes y de los sonidos de su territorio, con libertad para elegir estilo, formato y trabajo individual o grupal.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Innovar al resolver desafíos durante el proceso creativo, considerando aspectos expresivos y técnicos, procedimientos compositivos (repetición, variación, contraste), y la evaluación crítica personal y de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obras musicales de diversos estilos y formatos, basados en la investigación con elementos del lenguaje musical, procedimientos compositivos, la experimentación con recursos de producción musical (voz, objetos sonoros, instrumentos musicales y tecnologías) y la investigación de referentes nacionales e internacionales.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gestionar, personal o colectivamente, presentaciones a públicos específicos para comunicar propósitos, aspectos del proceso y resultados de sus creaciones y composiciones musicales, empleando diversidad de medios, recursos, y tecnologías tradicionales y emergentes.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estéticamente obras musicales de diferentes épocas y procedencias, relacionando tratamiento del lenguaje musical, procedimientos, técnicas, instrumentos y recursos de producción musical, y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juicios estéticos de obras y manifestaciones musicales de diferentes épocas y procedencias, a partir de análisis estéticos y apreciaciones personales.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obras y proyectos musicales personales y de sus pares, considerando la relación entre propósitos expresivos o comunicativos, aspectos estéticos y decisiones tomadas durante el proceso.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159 · P 159)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Relacionar, a partir de investigaciones, las habilidades y conocimientos de la asignatura con diferentes contextos laborales, profesionales y de desarrollo personal.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Creación y Composición Musical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Creación y Composición Musical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Creación y Composición Musical · 3° o 4° medio</dc:title>
  <dc:subject/>
  <dc:creator/>
  <cp:keywords/>
  <dc:description>Generado el 2026-10-23 desde programa_dif_creacion_composicion_musical.pdf (sha256 c1a785721ed3)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